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28" w:rsidRDefault="00CB6128" w:rsidP="00CB6128">
      <w:pPr>
        <w:pStyle w:val="NormalWeb"/>
        <w:spacing w:before="0" w:beforeAutospacing="0" w:after="0" w:afterAutospacing="0"/>
        <w:jc w:val="center"/>
        <w:textAlignment w:val="baseline"/>
        <w:rPr>
          <w:rFonts w:asciiTheme="majorHAnsi" w:eastAsiaTheme="majorEastAsia" w:hAnsi="Calibri" w:cstheme="majorBidi"/>
          <w:color w:val="000000" w:themeColor="text1"/>
          <w:kern w:val="24"/>
          <w:sz w:val="64"/>
          <w:szCs w:val="64"/>
        </w:rPr>
      </w:pPr>
      <w:r>
        <w:rPr>
          <w:rFonts w:asciiTheme="majorHAnsi" w:eastAsiaTheme="majorEastAsia" w:hAnsi="Calibri" w:cstheme="majorBidi"/>
          <w:color w:val="000000" w:themeColor="text1"/>
          <w:kern w:val="24"/>
          <w:sz w:val="64"/>
          <w:szCs w:val="64"/>
        </w:rPr>
        <w:t>K</w:t>
      </w:r>
      <w:r>
        <w:rPr>
          <w:rFonts w:asciiTheme="majorHAnsi" w:eastAsiaTheme="majorEastAsia" w:hAnsi="Calibri" w:cstheme="majorBidi"/>
          <w:color w:val="000000" w:themeColor="text1"/>
          <w:kern w:val="24"/>
          <w:sz w:val="64"/>
          <w:szCs w:val="64"/>
        </w:rPr>
        <w:t>Ö</w:t>
      </w:r>
      <w:r>
        <w:rPr>
          <w:rFonts w:asciiTheme="majorHAnsi" w:eastAsiaTheme="majorEastAsia" w:hAnsi="Calibri" w:cstheme="majorBidi"/>
          <w:color w:val="000000" w:themeColor="text1"/>
          <w:kern w:val="24"/>
          <w:sz w:val="64"/>
          <w:szCs w:val="64"/>
        </w:rPr>
        <w:t>SBUCA</w:t>
      </w:r>
      <w:r>
        <w:rPr>
          <w:rFonts w:asciiTheme="majorHAnsi" w:eastAsiaTheme="majorEastAsia" w:hAnsi="Calibri" w:cstheme="majorBidi"/>
          <w:color w:val="000000" w:themeColor="text1"/>
          <w:kern w:val="24"/>
          <w:sz w:val="64"/>
          <w:szCs w:val="64"/>
        </w:rPr>
        <w:t>Ğ</w:t>
      </w:r>
      <w:r>
        <w:rPr>
          <w:rFonts w:asciiTheme="majorHAnsi" w:eastAsiaTheme="majorEastAsia" w:hAnsi="Calibri" w:cstheme="majorBidi"/>
          <w:color w:val="000000" w:themeColor="text1"/>
          <w:kern w:val="24"/>
          <w:sz w:val="64"/>
          <w:szCs w:val="64"/>
        </w:rPr>
        <w:t xml:space="preserve">I </w:t>
      </w:r>
      <w:r>
        <w:rPr>
          <w:rFonts w:asciiTheme="majorHAnsi" w:eastAsiaTheme="majorEastAsia" w:hAnsi="Calibri" w:cstheme="majorBidi"/>
          <w:color w:val="000000" w:themeColor="text1"/>
          <w:kern w:val="24"/>
          <w:sz w:val="64"/>
          <w:szCs w:val="64"/>
        </w:rPr>
        <w:t>İ</w:t>
      </w:r>
      <w:r>
        <w:rPr>
          <w:rFonts w:asciiTheme="majorHAnsi" w:eastAsiaTheme="majorEastAsia" w:hAnsi="Calibri" w:cstheme="majorBidi"/>
          <w:color w:val="000000" w:themeColor="text1"/>
          <w:kern w:val="24"/>
          <w:sz w:val="64"/>
          <w:szCs w:val="64"/>
        </w:rPr>
        <w:t>LKOKULU</w:t>
      </w:r>
    </w:p>
    <w:p w:rsidR="00CB6128" w:rsidRDefault="00CB6128" w:rsidP="00CB612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Theme="minorEastAsia" w:hAnsi="Arial" w:cstheme="minorBidi"/>
          <w:b/>
          <w:bCs/>
          <w:color w:val="365F91" w:themeColor="accent1" w:themeShade="BF"/>
          <w:kern w:val="24"/>
        </w:rPr>
      </w:pPr>
    </w:p>
    <w:p w:rsidR="00CB6128" w:rsidRPr="00CB6128" w:rsidRDefault="00CB6128" w:rsidP="00CB6128">
      <w:pPr>
        <w:pStyle w:val="NormalWeb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CB6128">
        <w:rPr>
          <w:rFonts w:eastAsiaTheme="minorEastAsia"/>
          <w:b/>
          <w:bCs/>
          <w:color w:val="FF0000"/>
          <w:kern w:val="24"/>
          <w:sz w:val="28"/>
          <w:szCs w:val="28"/>
        </w:rPr>
        <w:t>OKULUN TARİHÇESİ</w:t>
      </w:r>
    </w:p>
    <w:p w:rsidR="00CB6128" w:rsidRPr="00CB6128" w:rsidRDefault="00CB6128" w:rsidP="00CB6128">
      <w:pPr>
        <w:pStyle w:val="NormalWeb"/>
        <w:spacing w:before="0" w:beforeAutospacing="0" w:after="0" w:afterAutospacing="0"/>
        <w:jc w:val="both"/>
        <w:textAlignment w:val="baseline"/>
        <w:rPr>
          <w:rFonts w:eastAsia="Calibri"/>
          <w:kern w:val="24"/>
        </w:rPr>
      </w:pPr>
    </w:p>
    <w:p w:rsidR="00F44D52" w:rsidRPr="004801C6" w:rsidRDefault="00F44D52" w:rsidP="00F44D52">
      <w:pPr>
        <w:pStyle w:val="NormalWeb"/>
        <w:spacing w:before="0" w:beforeAutospacing="0" w:after="0" w:afterAutospacing="0"/>
        <w:jc w:val="both"/>
        <w:textAlignment w:val="baseline"/>
      </w:pPr>
      <w:r w:rsidRPr="00DD4D42">
        <w:rPr>
          <w:b/>
          <w:i/>
        </w:rPr>
        <w:t xml:space="preserve">A-OKULUN </w:t>
      </w:r>
      <w:proofErr w:type="gramStart"/>
      <w:r w:rsidRPr="00DD4D42">
        <w:rPr>
          <w:b/>
          <w:i/>
        </w:rPr>
        <w:t>TARİHÇESİ</w:t>
      </w:r>
      <w:r>
        <w:t xml:space="preserve"> </w:t>
      </w:r>
      <w:r w:rsidRPr="004801C6">
        <w:t>: Okulumuz</w:t>
      </w:r>
      <w:proofErr w:type="gramEnd"/>
      <w:r w:rsidRPr="004801C6">
        <w:t xml:space="preserve"> Erdemli İlçesi </w:t>
      </w:r>
      <w:proofErr w:type="spellStart"/>
      <w:r w:rsidRPr="004801C6">
        <w:t>Kösbucağı</w:t>
      </w:r>
      <w:proofErr w:type="spellEnd"/>
      <w:r w:rsidRPr="004801C6">
        <w:t xml:space="preserve"> Mahallesi’nde 1926 yılında halkın katkısıyla ve çalışmalarıyla başlamış ve 1932 yılında eğitim öğretime başlamıştır. </w:t>
      </w:r>
      <w:r w:rsidRPr="004801C6">
        <w:rPr>
          <w:color w:val="000000"/>
          <w:kern w:val="24"/>
        </w:rPr>
        <w:t xml:space="preserve">Köyümüzün ikinci büyük mahallesi olan </w:t>
      </w:r>
      <w:proofErr w:type="spellStart"/>
      <w:r w:rsidRPr="004801C6">
        <w:rPr>
          <w:color w:val="000000"/>
          <w:kern w:val="24"/>
        </w:rPr>
        <w:t>Köypınarı</w:t>
      </w:r>
      <w:proofErr w:type="spellEnd"/>
      <w:r w:rsidRPr="004801C6">
        <w:rPr>
          <w:color w:val="000000"/>
          <w:kern w:val="24"/>
        </w:rPr>
        <w:t xml:space="preserve"> mahallesinde 1979-1980 Eğitim-Öğretim yılında ikinci bir ilkokul hizmete girmiştir. Ek bir bina yapılarak okul, ilköğretim okulu olmuştur. 2012 yılında ise </w:t>
      </w:r>
      <w:proofErr w:type="spellStart"/>
      <w:r w:rsidRPr="004801C6">
        <w:rPr>
          <w:color w:val="000000"/>
          <w:kern w:val="24"/>
        </w:rPr>
        <w:t>Kösbucağı</w:t>
      </w:r>
      <w:proofErr w:type="spellEnd"/>
      <w:r w:rsidRPr="004801C6">
        <w:rPr>
          <w:color w:val="000000"/>
          <w:kern w:val="24"/>
        </w:rPr>
        <w:t xml:space="preserve"> İlkokulu ve </w:t>
      </w:r>
      <w:proofErr w:type="spellStart"/>
      <w:r w:rsidRPr="004801C6">
        <w:rPr>
          <w:color w:val="000000"/>
          <w:kern w:val="24"/>
        </w:rPr>
        <w:t>Kösbucağı</w:t>
      </w:r>
      <w:proofErr w:type="spellEnd"/>
      <w:r w:rsidRPr="004801C6">
        <w:rPr>
          <w:color w:val="000000"/>
          <w:kern w:val="24"/>
        </w:rPr>
        <w:t xml:space="preserve"> Ortaokulu olmak üzere iki ayrı okula dönüştürülmüştür. Ancak, aynı idareye bağlı olarak eğitim ve öğretim vermeye devam etmiştir. 2010-2011 Eğitim-Öğretim yılı başında mevcut anasınıfına ilaveten bir anasınıfı daha yapılmıştır. 2017 Eylül ayı itibariyle ilk ve ortaokul idari olarak tamamen ayrılmıştır.</w:t>
      </w:r>
      <w:r>
        <w:rPr>
          <w:color w:val="000000"/>
          <w:kern w:val="24"/>
        </w:rPr>
        <w:t xml:space="preserve"> 2023 Ekim ayı itibari </w:t>
      </w:r>
      <w:proofErr w:type="gramStart"/>
      <w:r>
        <w:rPr>
          <w:color w:val="000000"/>
          <w:kern w:val="24"/>
        </w:rPr>
        <w:t xml:space="preserve">ile </w:t>
      </w:r>
      <w:r>
        <w:rPr>
          <w:color w:val="000000"/>
          <w:kern w:val="24"/>
        </w:rPr>
        <w:t xml:space="preserve"> yeni</w:t>
      </w:r>
      <w:proofErr w:type="gramEnd"/>
      <w:r>
        <w:rPr>
          <w:color w:val="000000"/>
          <w:kern w:val="24"/>
        </w:rPr>
        <w:t xml:space="preserve"> ilkokul binası yapılmış ve eski binadan bu binaya geçilmiş ve eğitim öğretim devam etmektedir. </w:t>
      </w:r>
      <w:r>
        <w:rPr>
          <w:color w:val="000000"/>
          <w:kern w:val="24"/>
        </w:rPr>
        <w:t xml:space="preserve">Eski eğitim binası ise </w:t>
      </w:r>
      <w:proofErr w:type="spellStart"/>
      <w:r>
        <w:rPr>
          <w:color w:val="000000"/>
          <w:kern w:val="24"/>
        </w:rPr>
        <w:t>Kösbucağı</w:t>
      </w:r>
      <w:proofErr w:type="spellEnd"/>
      <w:r>
        <w:rPr>
          <w:color w:val="000000"/>
          <w:kern w:val="24"/>
        </w:rPr>
        <w:t xml:space="preserve"> Ortaokulu tarafından kullanılmaktadır.</w:t>
      </w:r>
    </w:p>
    <w:p w:rsidR="00F44D52" w:rsidRDefault="00F44D52" w:rsidP="00F44D52">
      <w:pPr>
        <w:jc w:val="both"/>
      </w:pPr>
    </w:p>
    <w:p w:rsidR="00F44D52" w:rsidRDefault="00F44D52" w:rsidP="00F44D52">
      <w:pPr>
        <w:pStyle w:val="GvdeMetnilkGirintisi"/>
        <w:ind w:firstLine="708"/>
        <w:jc w:val="both"/>
      </w:pPr>
      <w:r w:rsidRPr="00C05BE1">
        <w:t>Ok</w:t>
      </w:r>
      <w:r>
        <w:t xml:space="preserve">ulumuz iki katlı bir bina olup 8 derslik ve 2 idare odası, 1 öğretmenler odasın, Kütüphane, Akıl ve zekâ oyunları sınıfı, Fen Bilgisi Laboratuvarı, çok amaçlı salon ve sığınaktan oluşmaktadır. </w:t>
      </w:r>
      <w:r w:rsidRPr="00C05BE1">
        <w:t>Okulumuzda anasınıfı öğr</w:t>
      </w:r>
      <w:r>
        <w:t xml:space="preserve">encileri ile birlikte </w:t>
      </w:r>
      <w:r>
        <w:rPr>
          <w:color w:val="FF0000"/>
        </w:rPr>
        <w:t>99</w:t>
      </w:r>
      <w:bookmarkStart w:id="0" w:name="_GoBack"/>
      <w:bookmarkEnd w:id="0"/>
      <w:r>
        <w:t xml:space="preserve"> </w:t>
      </w:r>
      <w:r w:rsidRPr="00C05BE1">
        <w:t>öğrenci bulunmaktadır. Çal</w:t>
      </w:r>
      <w:r>
        <w:t xml:space="preserve">ışanlar olarak 1 müdür, 1 müdür yardımcısı </w:t>
      </w:r>
      <w:r w:rsidRPr="00087087">
        <w:rPr>
          <w:color w:val="FF0000"/>
        </w:rPr>
        <w:t xml:space="preserve">2 </w:t>
      </w:r>
      <w:r>
        <w:t xml:space="preserve">Anasınıfı Öğretmeni, (Bir sınıf </w:t>
      </w:r>
      <w:proofErr w:type="spellStart"/>
      <w:r>
        <w:t>Fakılı’da</w:t>
      </w:r>
      <w:proofErr w:type="spellEnd"/>
      <w:r>
        <w:t xml:space="preserve"> olmak üzere tam zamanlı görevlendirme öğretmen) 4 Sınıf Öğretmeni, görevlendirme olmak üzere 1 İngilizce öğretmeni ve 1 Din Kültürü ve Ahlak Bilgisi öğretmeni olmak üzere toplam 10 kişi</w:t>
      </w:r>
      <w:r w:rsidRPr="00C05BE1">
        <w:t xml:space="preserve"> görev yapmaktadır.</w:t>
      </w:r>
      <w:r>
        <w:t xml:space="preserve"> </w:t>
      </w:r>
      <w:r>
        <w:rPr>
          <w:color w:val="FF0000"/>
        </w:rPr>
        <w:t>1</w:t>
      </w:r>
      <w:r>
        <w:t xml:space="preserve"> tane hizmetlimiz (İş Kur Çalışanı) mevcuttur. </w:t>
      </w:r>
    </w:p>
    <w:p w:rsidR="00CB6128" w:rsidRPr="00CB6128" w:rsidRDefault="00CB6128" w:rsidP="00F44D52">
      <w:pPr>
        <w:pStyle w:val="NormalWeb"/>
        <w:spacing w:before="0" w:beforeAutospacing="0" w:after="0" w:afterAutospacing="0"/>
        <w:ind w:firstLine="708"/>
        <w:jc w:val="both"/>
        <w:textAlignment w:val="baseline"/>
      </w:pPr>
    </w:p>
    <w:sectPr w:rsidR="00CB6128" w:rsidRPr="00CB6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E3"/>
    <w:rsid w:val="00250FF0"/>
    <w:rsid w:val="00597FE3"/>
    <w:rsid w:val="006B5B81"/>
    <w:rsid w:val="008518F9"/>
    <w:rsid w:val="00CB6128"/>
    <w:rsid w:val="00F4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98EA"/>
  <w15:docId w15:val="{B23D44DC-92CF-4059-9C65-4588E44F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F44D5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44D52"/>
  </w:style>
  <w:style w:type="paragraph" w:styleId="GvdeMetnilkGirintisi">
    <w:name w:val="Body Text First Indent"/>
    <w:basedOn w:val="GvdeMetni"/>
    <w:link w:val="GvdeMetnilkGirintisiChar"/>
    <w:rsid w:val="00F44D5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lkGirintisiChar">
    <w:name w:val="Gövde Metni İlk Girintisi Char"/>
    <w:basedOn w:val="GvdeMetniChar"/>
    <w:link w:val="GvdeMetnilkGirintisi"/>
    <w:rsid w:val="00F44D5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2023-11-22T06:44:00Z</dcterms:created>
  <dcterms:modified xsi:type="dcterms:W3CDTF">2023-11-22T06:44:00Z</dcterms:modified>
</cp:coreProperties>
</file>